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A2945" w14:textId="77777777" w:rsidR="00A034F6" w:rsidRDefault="001D08B8" w:rsidP="001D08B8">
      <w:r w:rsidRPr="001D08B8">
        <w:rPr>
          <w:b/>
          <w:bCs/>
        </w:rPr>
        <w:t>Mednarodni dan učiteljev</w:t>
      </w:r>
      <w:r w:rsidRPr="001D08B8">
        <w:t>,  se praznuje vsako leto 5. oktobra</w:t>
      </w:r>
      <w:r w:rsidR="00A034F6">
        <w:t>.</w:t>
      </w:r>
    </w:p>
    <w:p w14:paraId="44CBFFED" w14:textId="36B9E69A" w:rsidR="00B87997" w:rsidRDefault="001D08B8" w:rsidP="001D08B8">
      <w:r w:rsidRPr="001D08B8">
        <w:t xml:space="preserve"> </w:t>
      </w:r>
      <w:r w:rsidR="00A034F6">
        <w:t>Je</w:t>
      </w:r>
      <w:r w:rsidRPr="001D08B8">
        <w:t xml:space="preserve"> pomemben mednarodni dogodek, posvečen priznanju neprecenljive vloge učiteljev in vzgojiteljev po vsem svetu. Ta dan poudarja njihov ključni prispevek k oblikovanju družbe, saj učitelji ne le prenašajo znanje, ampak tudi spodbujajo kritično mišljenje, vrednote in trajnostni razvoj. </w:t>
      </w:r>
    </w:p>
    <w:p w14:paraId="164C5A87" w14:textId="77777777" w:rsidR="00B87997" w:rsidRPr="00B87997" w:rsidRDefault="001D08B8" w:rsidP="001D08B8">
      <w:pPr>
        <w:rPr>
          <w:b/>
          <w:bCs/>
        </w:rPr>
      </w:pPr>
      <w:r w:rsidRPr="001D08B8">
        <w:rPr>
          <w:b/>
          <w:bCs/>
        </w:rPr>
        <w:t>Zgodovina in ustanovitev</w:t>
      </w:r>
    </w:p>
    <w:p w14:paraId="624E0347" w14:textId="77777777" w:rsidR="00B87997" w:rsidRDefault="001D08B8" w:rsidP="001D08B8">
      <w:r w:rsidRPr="001D08B8">
        <w:t>Dan je bil razglašen leta 1993 na Mednarodni konferenci o izobraževanju v Ženevi, pod okriljem UNESCO in Mednarodne organizacije dela (ILO). Datum 5. oktober je izbran v spomin na podpis Priporočil o statusu učiteljev iz leta 1966, ki določajo standarde za njihove pravice in odgovornosti. Od takrat ga praznuje več kot 100 držav, vključno s Slovenijo, kjer se ga obeležuje z dogodki v šolah, seminarji in javnimi sporočili.</w:t>
      </w:r>
    </w:p>
    <w:p w14:paraId="7481D336" w14:textId="77777777" w:rsidR="00B87997" w:rsidRPr="00B87997" w:rsidRDefault="001D08B8" w:rsidP="001D08B8">
      <w:pPr>
        <w:rPr>
          <w:b/>
          <w:bCs/>
        </w:rPr>
      </w:pPr>
      <w:r w:rsidRPr="001D08B8">
        <w:rPr>
          <w:b/>
          <w:bCs/>
        </w:rPr>
        <w:t>Pomen v sodobnem kontekstu</w:t>
      </w:r>
    </w:p>
    <w:p w14:paraId="4EAB4170" w14:textId="77777777" w:rsidR="00B87997" w:rsidRDefault="001D08B8" w:rsidP="001D08B8">
      <w:r w:rsidRPr="001D08B8">
        <w:t xml:space="preserve">V času, ko se soočamo z izzivi, kot so pandemije, digitalizacija in neenakosti, dan poudarja potrebo po močni, motivirani učiteljski sili. </w:t>
      </w:r>
    </w:p>
    <w:p w14:paraId="0E91C224" w14:textId="77777777" w:rsidR="00B87997" w:rsidRDefault="001D08B8" w:rsidP="001D08B8">
      <w:r w:rsidRPr="001D08B8">
        <w:t xml:space="preserve">Spodbuja razprave o tem, kako učitelje postaviti v središče izobraževalnih reform, da bi zagotovili kakovostno izobraževanje za vse, zlasti za ranljive skupine. </w:t>
      </w:r>
    </w:p>
    <w:p w14:paraId="6943D686" w14:textId="77777777" w:rsidR="00B87997" w:rsidRDefault="001D08B8" w:rsidP="001D08B8">
      <w:r w:rsidRPr="001D08B8">
        <w:t>V Sloveniji ga pogosto povezujejo z lokalnimi pobudami, kot so delavnice za učitelje ali projekti, kjer učenci prevzamejo vlogo učiteljev, kar krepi medsebojno spoštovanje.</w:t>
      </w:r>
    </w:p>
    <w:p w14:paraId="44635A29" w14:textId="77777777" w:rsidR="00B87997" w:rsidRDefault="001D08B8" w:rsidP="001D08B8">
      <w:r w:rsidRPr="001D08B8">
        <w:t>Za leto 2025 nosi dan temo »</w:t>
      </w:r>
      <w:r w:rsidRPr="001D08B8">
        <w:rPr>
          <w:b/>
          <w:bCs/>
        </w:rPr>
        <w:t>Preoblikovanje poučevanja kot sodelovalne profesije«</w:t>
      </w:r>
      <w:r w:rsidRPr="001D08B8">
        <w:t xml:space="preserve"> (v izvirniku »Recasting teaching as a collaborative profession«), ki izpostavlja moč sodelovanja med učitelji, šolami in skupnostmi za večjo učinkovitost in inovativnost v izobraževanju. </w:t>
      </w:r>
    </w:p>
    <w:p w14:paraId="02471AD6" w14:textId="77777777" w:rsidR="00050F21" w:rsidRDefault="00050F21"/>
    <w:sectPr w:rsidR="00050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8B8"/>
    <w:rsid w:val="00021D4A"/>
    <w:rsid w:val="00050F21"/>
    <w:rsid w:val="001D08B8"/>
    <w:rsid w:val="00353844"/>
    <w:rsid w:val="00A034F6"/>
    <w:rsid w:val="00A6211B"/>
    <w:rsid w:val="00B87997"/>
    <w:rsid w:val="00D0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CCCE"/>
  <w15:chartTrackingRefBased/>
  <w15:docId w15:val="{CBB6F671-FFEE-4DE8-90EE-3E883C90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D0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D0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D08B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D0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D08B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D0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D0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D0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D0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D08B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D08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D08B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D08B8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D08B8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D08B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D08B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D08B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D08B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D0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D0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D0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D0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D0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D08B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D08B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D08B8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D08B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D08B8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D08B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2</cp:revision>
  <dcterms:created xsi:type="dcterms:W3CDTF">2025-09-30T11:34:00Z</dcterms:created>
  <dcterms:modified xsi:type="dcterms:W3CDTF">2025-10-01T09:52:00Z</dcterms:modified>
</cp:coreProperties>
</file>